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8058" w14:textId="77777777" w:rsidR="007E4D38" w:rsidRPr="00CA6262" w:rsidRDefault="007E4D38" w:rsidP="00CA6262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CA6262">
        <w:rPr>
          <w:rFonts w:ascii="Times New Roman" w:hAnsi="Times New Roman"/>
          <w:b/>
          <w:color w:val="FF0000"/>
          <w:sz w:val="20"/>
          <w:szCs w:val="20"/>
        </w:rPr>
        <w:t>Сто пятнадцатый Синтез Изначально Вышестоящего Отца</w:t>
      </w:r>
    </w:p>
    <w:p w14:paraId="41AD7B46" w14:textId="77777777" w:rsidR="007E4D38" w:rsidRPr="00CA6262" w:rsidRDefault="007E4D38" w:rsidP="00CA6262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20"/>
          <w:szCs w:val="20"/>
        </w:rPr>
      </w:pPr>
      <w:r w:rsidRPr="00CA6262">
        <w:rPr>
          <w:rFonts w:ascii="Times New Roman" w:hAnsi="Times New Roman"/>
          <w:sz w:val="20"/>
          <w:szCs w:val="20"/>
        </w:rPr>
        <w:t xml:space="preserve">(11)  </w:t>
      </w:r>
      <w:r w:rsidRPr="00CA6262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Служащего Изначально Вышестоящего Отца.</w:t>
      </w:r>
    </w:p>
    <w:p w14:paraId="375EF4F6" w14:textId="77777777" w:rsidR="007E4D38" w:rsidRPr="00CA6262" w:rsidRDefault="007E4D38" w:rsidP="00CA6262">
      <w:pPr>
        <w:pStyle w:val="a7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CA6262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      Цивилизационный Синтез Изначально Вышестоящего Отца</w:t>
      </w:r>
    </w:p>
    <w:p w14:paraId="50E8549D" w14:textId="77777777" w:rsidR="007E4D38" w:rsidRPr="00CA6262" w:rsidRDefault="007E4D38" w:rsidP="00CA6262">
      <w:pPr>
        <w:pStyle w:val="a7"/>
        <w:ind w:right="-170"/>
        <w:jc w:val="both"/>
        <w:rPr>
          <w:rFonts w:ascii="Times New Roman" w:hAnsi="Times New Roman"/>
          <w:color w:val="FF0000"/>
          <w:sz w:val="20"/>
          <w:szCs w:val="20"/>
        </w:rPr>
      </w:pPr>
      <w:r w:rsidRPr="00CA6262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      </w:t>
      </w:r>
      <w:r w:rsidRPr="00CA6262">
        <w:rPr>
          <w:rFonts w:ascii="Times New Roman" w:hAnsi="Times New Roman"/>
          <w:color w:val="0070C0"/>
          <w:sz w:val="20"/>
          <w:szCs w:val="20"/>
        </w:rPr>
        <w:t>Синтез Служащего Изначально Вышестоящего Отца</w:t>
      </w:r>
    </w:p>
    <w:p w14:paraId="7C02DD4E" w14:textId="77777777" w:rsidR="007E4D38" w:rsidRPr="00CA6262" w:rsidRDefault="007E4D38" w:rsidP="00CA6262">
      <w:pPr>
        <w:pStyle w:val="a7"/>
        <w:ind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CA6262">
        <w:rPr>
          <w:rFonts w:ascii="Times New Roman" w:hAnsi="Times New Roman"/>
          <w:color w:val="0070C0"/>
          <w:sz w:val="20"/>
          <w:szCs w:val="20"/>
        </w:rPr>
        <w:t xml:space="preserve">                   Синтез Высших Всеизвечных Высших Систем частей Изначально Вышестоящего Отца</w:t>
      </w:r>
      <w:r w:rsidRPr="00CA6262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CA6262">
        <w:rPr>
          <w:rFonts w:ascii="Times New Roman" w:hAnsi="Times New Roman"/>
          <w:color w:val="0070C0"/>
          <w:sz w:val="20"/>
          <w:szCs w:val="20"/>
        </w:rPr>
        <w:t>каждого</w:t>
      </w:r>
    </w:p>
    <w:p w14:paraId="14F0E41D" w14:textId="77777777" w:rsidR="007E4D38" w:rsidRPr="00CA6262" w:rsidRDefault="007E4D38" w:rsidP="00CA6262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CA6262">
        <w:rPr>
          <w:rFonts w:ascii="Times New Roman" w:hAnsi="Times New Roman"/>
          <w:color w:val="0070C0"/>
          <w:sz w:val="20"/>
          <w:szCs w:val="20"/>
        </w:rPr>
        <w:t xml:space="preserve">                   Синтез Предельного Изначально Вышестоящего Отца</w:t>
      </w:r>
    </w:p>
    <w:p w14:paraId="786BD9DD" w14:textId="77777777" w:rsidR="007E4D38" w:rsidRPr="00CA6262" w:rsidRDefault="007E4D38" w:rsidP="00CA6262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CA6262">
        <w:rPr>
          <w:rFonts w:ascii="Times New Roman" w:hAnsi="Times New Roman"/>
          <w:color w:val="0070C0"/>
          <w:sz w:val="20"/>
          <w:szCs w:val="20"/>
        </w:rPr>
        <w:t xml:space="preserve">                   Высший М</w:t>
      </w:r>
      <w:r w:rsidRPr="00CA6262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Отца.</w:t>
      </w:r>
    </w:p>
    <w:p w14:paraId="5C91EF5D" w14:textId="77777777" w:rsidR="007E4D38" w:rsidRPr="00CA6262" w:rsidRDefault="007E4D38" w:rsidP="00CA6262">
      <w:pPr>
        <w:spacing w:after="0" w:line="240" w:lineRule="auto"/>
        <w:ind w:right="-170"/>
        <w:jc w:val="both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CA6262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6598BB31" w14:textId="77777777" w:rsidR="007E4D38" w:rsidRPr="00CA6262" w:rsidRDefault="007E4D38" w:rsidP="00CA6262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CA6262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CA6262">
        <w:rPr>
          <w:rFonts w:ascii="Times New Roman" w:hAnsi="Times New Roman"/>
          <w:sz w:val="20"/>
          <w:szCs w:val="20"/>
        </w:rPr>
        <w:t xml:space="preserve">Кут Хуми </w:t>
      </w:r>
      <w:r w:rsidRPr="00CA6262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2F524309" w14:textId="77777777" w:rsidR="007E4D38" w:rsidRPr="00CA6262" w:rsidRDefault="007E4D38" w:rsidP="00CA6262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CA6262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CA6262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01E269E5" w14:textId="77777777" w:rsidR="007E4D38" w:rsidRPr="00CA6262" w:rsidRDefault="007E4D38" w:rsidP="00CA6262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CA6262"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14:paraId="66051D74" w14:textId="77777777" w:rsidR="007E4D38" w:rsidRPr="00CA6262" w:rsidRDefault="007E4D38" w:rsidP="007E4D38">
      <w:pPr>
        <w:pStyle w:val="a9"/>
        <w:numPr>
          <w:ilvl w:val="0"/>
          <w:numId w:val="7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CA6262">
        <w:rPr>
          <w:color w:val="0070C0"/>
          <w:sz w:val="20"/>
          <w:szCs w:val="20"/>
        </w:rPr>
        <w:t>Стяжание реальностей, архетипов и космосов ИВО:</w:t>
      </w:r>
    </w:p>
    <w:p w14:paraId="6D47CBDF" w14:textId="77777777" w:rsidR="007E4D38" w:rsidRPr="00CA6262" w:rsidRDefault="007E4D38" w:rsidP="00CA6262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76652DF5" w14:textId="77777777" w:rsidR="007E4D38" w:rsidRPr="00CA6262" w:rsidRDefault="007E4D38" w:rsidP="00CA6262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22A10B43" w14:textId="77777777" w:rsidR="007E4D38" w:rsidRPr="00CA6262" w:rsidRDefault="007E4D38" w:rsidP="00CA6262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14:paraId="1739DB8A" w14:textId="77777777" w:rsidR="007E4D38" w:rsidRPr="00CA6262" w:rsidRDefault="007E4D38" w:rsidP="00CA6262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14:paraId="21A7FA94" w14:textId="77777777" w:rsidR="007E4D38" w:rsidRPr="00CA6262" w:rsidRDefault="007E4D38" w:rsidP="00CA6262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14:paraId="4444B125" w14:textId="77777777" w:rsidR="007E4D38" w:rsidRPr="00CA6262" w:rsidRDefault="007E4D38" w:rsidP="00CA6262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14:paraId="1A4CA6D2" w14:textId="77777777" w:rsidR="007E4D38" w:rsidRPr="00CA6262" w:rsidRDefault="007E4D38" w:rsidP="00CA6262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14:paraId="09A8799E" w14:textId="77777777" w:rsidR="007E4D38" w:rsidRPr="00CA6262" w:rsidRDefault="007E4D38" w:rsidP="00CA6262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Подготовок, Иерархизируемостей, Полномочий, Реализаций каждого в Архетипы ИВДИВО</w:t>
      </w:r>
    </w:p>
    <w:p w14:paraId="1F4E6623" w14:textId="77777777" w:rsidR="007E4D38" w:rsidRPr="00CA6262" w:rsidRDefault="007E4D38" w:rsidP="00CA6262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14:paraId="1DB107FC" w14:textId="77777777" w:rsidR="007E4D38" w:rsidRPr="00CA6262" w:rsidRDefault="007E4D38" w:rsidP="00CA6262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2B8C1C06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Заселение Отец-Человек-Землянами архетипов ИВДИВО, итогами разработки семи видов тел, взрастанием Суперсинтезом, Сверхсинтезом, Огнём, Духом, Светом и Энергией с фиксацией физического мира данной синтезируемости физически каждым.</w:t>
      </w:r>
    </w:p>
    <w:p w14:paraId="391BE4FA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14:paraId="7E2C19A4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14:paraId="7CE0AC13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Восьмерица Внутренней Организации каждого</w:t>
      </w:r>
    </w:p>
    <w:p w14:paraId="52364CB6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0829CD0B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14:paraId="46ABDA30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Высшего Синтезного текущего синтеза ИВО</w:t>
      </w:r>
    </w:p>
    <w:p w14:paraId="49DE504F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Высшего Синтезного текущего синтеза ИВО</w:t>
      </w:r>
    </w:p>
    <w:p w14:paraId="70BBBD9D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6D6624D9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Стяжание Частей ИВО ракурса Эволюции, Антропности, Синтезируемости, Космичности текущего синтеза ИВО</w:t>
      </w:r>
    </w:p>
    <w:p w14:paraId="02A07992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CA6262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61647655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661C7FBC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14:paraId="6E5D2C81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14:paraId="07814F92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14:paraId="06D64D83" w14:textId="77777777" w:rsidR="007E4D38" w:rsidRPr="00CA6262" w:rsidRDefault="007E4D38" w:rsidP="007E4D38">
      <w:pPr>
        <w:pStyle w:val="a9"/>
        <w:numPr>
          <w:ilvl w:val="0"/>
          <w:numId w:val="7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CA6262">
        <w:rPr>
          <w:rFonts w:eastAsia="Calibri"/>
          <w:color w:val="002060"/>
          <w:sz w:val="20"/>
          <w:szCs w:val="20"/>
        </w:rPr>
        <w:t>Наделение тридцатью двумя высшими всеедиными фундаментальностями развития Человека</w:t>
      </w:r>
    </w:p>
    <w:p w14:paraId="66685A47" w14:textId="77777777" w:rsidR="007E4D38" w:rsidRPr="00CA6262" w:rsidRDefault="007E4D38" w:rsidP="007E4D38">
      <w:pPr>
        <w:pStyle w:val="a9"/>
        <w:numPr>
          <w:ilvl w:val="0"/>
          <w:numId w:val="7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CA6262">
        <w:rPr>
          <w:rFonts w:eastAsia="Calibri"/>
          <w:color w:val="002060"/>
          <w:sz w:val="20"/>
          <w:szCs w:val="20"/>
        </w:rPr>
        <w:t>Наделение тридцатью двумя высшими всеедиными жизненностями 8 вида Человеческой реализации</w:t>
      </w:r>
    </w:p>
    <w:p w14:paraId="4C5C3EC4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eastAsia="Calibri" w:hAnsi="Times New Roman"/>
          <w:color w:val="002060"/>
          <w:sz w:val="20"/>
          <w:szCs w:val="20"/>
        </w:rPr>
        <w:t>Наделение тридцатью двумя высшими всеедиными иерархичностями 8 вида Иерархической реализации</w:t>
      </w:r>
    </w:p>
    <w:p w14:paraId="09E0D167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CA6262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высшими всеедиными полномочиями 8 вида Полномочной реализации </w:t>
      </w:r>
    </w:p>
    <w:p w14:paraId="10CE1AFC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CA6262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356"/>
      <w:r w:rsidRPr="00CA6262">
        <w:rPr>
          <w:rFonts w:ascii="Times New Roman" w:eastAsia="Calibri" w:hAnsi="Times New Roman"/>
          <w:color w:val="002060"/>
          <w:sz w:val="20"/>
          <w:szCs w:val="20"/>
        </w:rPr>
        <w:t>высшими всеедиными</w:t>
      </w:r>
      <w:bookmarkEnd w:id="0"/>
      <w:r w:rsidRPr="00CA6262">
        <w:rPr>
          <w:rFonts w:ascii="Times New Roman" w:eastAsia="Calibri" w:hAnsi="Times New Roman"/>
          <w:color w:val="002060"/>
          <w:sz w:val="20"/>
          <w:szCs w:val="20"/>
        </w:rPr>
        <w:t xml:space="preserve"> синтезностями 8 вида Синтезной реализации </w:t>
      </w:r>
    </w:p>
    <w:p w14:paraId="4DEE02B9" w14:textId="77777777" w:rsidR="007E4D38" w:rsidRPr="00CA6262" w:rsidRDefault="007E4D38" w:rsidP="007E4D38">
      <w:pPr>
        <w:numPr>
          <w:ilvl w:val="0"/>
          <w:numId w:val="7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CA6262">
        <w:rPr>
          <w:rFonts w:ascii="Times New Roman" w:eastAsia="Calibri" w:hAnsi="Times New Roman"/>
          <w:color w:val="002060"/>
          <w:sz w:val="20"/>
          <w:szCs w:val="20"/>
        </w:rPr>
        <w:t>Наделение двухсот пятидесятью шестью высшими всеедиными ивдиво-реализованностями ИВДИВО-реализации</w:t>
      </w:r>
    </w:p>
    <w:p w14:paraId="3EEB507E" w14:textId="77777777" w:rsidR="007E4D38" w:rsidRPr="00CA6262" w:rsidRDefault="007E4D38" w:rsidP="00CA6262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CA6262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1019 архетип каждого космоса, 1048571/1073741819 реальность/архетип/космос </w:t>
      </w:r>
    </w:p>
    <w:p w14:paraId="647BD115" w14:textId="77777777" w:rsidR="007E4D38" w:rsidRPr="00CA6262" w:rsidRDefault="007E4D38" w:rsidP="00CA6262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CA6262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CA6262">
        <w:rPr>
          <w:rFonts w:ascii="Times New Roman" w:hAnsi="Times New Roman"/>
          <w:color w:val="0000FF"/>
          <w:sz w:val="20"/>
          <w:szCs w:val="20"/>
          <w:lang w:eastAsia="ru-RU"/>
        </w:rPr>
        <w:t>Служащий</w:t>
      </w:r>
      <w:r w:rsidRPr="00CA626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CA6262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Созидание Изначально Вышестоящего Отца</w:t>
      </w:r>
    </w:p>
    <w:p w14:paraId="7D10EE43" w14:textId="77777777" w:rsidR="007E4D38" w:rsidRPr="00CA6262" w:rsidRDefault="007E4D38" w:rsidP="00CA6262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CA6262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Цивилизационный Синтез Изначально Вышестоящего Отца</w:t>
      </w:r>
    </w:p>
    <w:p w14:paraId="0D91862A" w14:textId="77777777" w:rsidR="007E4D38" w:rsidRPr="00CA6262" w:rsidRDefault="007E4D38" w:rsidP="00CA6262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CA6262">
        <w:rPr>
          <w:rFonts w:ascii="Times New Roman" w:hAnsi="Times New Roman"/>
          <w:color w:val="0070C0"/>
          <w:sz w:val="20"/>
          <w:szCs w:val="20"/>
          <w:lang w:eastAsia="ru-RU"/>
        </w:rPr>
        <w:t>Синтез Служащего Изначально Вышестоящего Отца</w:t>
      </w:r>
    </w:p>
    <w:p w14:paraId="22D4BC9F" w14:textId="77777777" w:rsidR="007E4D38" w:rsidRPr="00CA6262" w:rsidRDefault="007E4D38" w:rsidP="00CA6262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CA6262">
        <w:rPr>
          <w:rFonts w:ascii="Times New Roman" w:hAnsi="Times New Roman"/>
          <w:color w:val="0070C0"/>
          <w:sz w:val="20"/>
          <w:szCs w:val="20"/>
          <w:lang w:eastAsia="ru-RU"/>
        </w:rPr>
        <w:t>Синтез Высших Всеизвечных Высших Систем частей Изначально Вышестоящего Отца</w:t>
      </w:r>
      <w:r w:rsidRPr="00CA6262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CA6262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5654DE8D" w14:textId="77777777" w:rsidR="007E4D38" w:rsidRPr="00CA6262" w:rsidRDefault="007E4D38" w:rsidP="00CA6262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CA6262">
        <w:rPr>
          <w:rFonts w:ascii="Times New Roman" w:hAnsi="Times New Roman"/>
          <w:color w:val="0070C0"/>
          <w:sz w:val="20"/>
          <w:szCs w:val="20"/>
          <w:lang w:eastAsia="ru-RU"/>
        </w:rPr>
        <w:t>Синтез Предельного Изначально Вышестоящего Отца</w:t>
      </w:r>
    </w:p>
    <w:p w14:paraId="10EAA94F" w14:textId="77777777" w:rsidR="007E4D38" w:rsidRPr="00CA6262" w:rsidRDefault="007E4D38" w:rsidP="00CA6262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CA6262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507. </w:t>
      </w:r>
      <w:r w:rsidRPr="00CA6262">
        <w:rPr>
          <w:rFonts w:ascii="Times New Roman" w:eastAsia="Calibri" w:hAnsi="Times New Roman"/>
          <w:color w:val="FF0000"/>
          <w:sz w:val="20"/>
          <w:szCs w:val="20"/>
          <w:lang w:eastAsia="ru-RU"/>
        </w:rPr>
        <w:t>высшее</w:t>
      </w:r>
      <w:r w:rsidRPr="00CA6262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тело служащего Изначально Вышестоящего Отца</w:t>
      </w:r>
    </w:p>
    <w:p w14:paraId="156DE643" w14:textId="77777777" w:rsidR="007E4D38" w:rsidRPr="00CA6262" w:rsidRDefault="007E4D38">
      <w:pPr>
        <w:rPr>
          <w:rFonts w:ascii="Times New Roman" w:hAnsi="Times New Roman"/>
          <w:sz w:val="20"/>
          <w:szCs w:val="20"/>
        </w:rPr>
      </w:pPr>
    </w:p>
    <w:p w14:paraId="1F96A369" w14:textId="4260BED1" w:rsidR="00151C55" w:rsidRDefault="00151C55">
      <w:pPr>
        <w:rPr>
          <w:rFonts w:ascii="Times New Roman" w:hAnsi="Times New Roman"/>
          <w:sz w:val="20"/>
          <w:szCs w:val="20"/>
        </w:rPr>
      </w:pPr>
    </w:p>
    <w:p w14:paraId="14852FD2" w14:textId="77777777" w:rsidR="008530E6" w:rsidRDefault="008530E6">
      <w:pPr>
        <w:rPr>
          <w:rFonts w:ascii="Times New Roman" w:hAnsi="Times New Roman"/>
          <w:sz w:val="20"/>
          <w:szCs w:val="20"/>
        </w:rPr>
      </w:pPr>
    </w:p>
    <w:p w14:paraId="5CB4BB8E" w14:textId="7A2130EC" w:rsidR="00151C55" w:rsidRDefault="00151C55" w:rsidP="00151C55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51C55">
        <w:rPr>
          <w:rFonts w:ascii="Times New Roman" w:hAnsi="Times New Roman"/>
          <w:b/>
          <w:bCs/>
          <w:sz w:val="24"/>
          <w:szCs w:val="24"/>
        </w:rPr>
        <w:lastRenderedPageBreak/>
        <w:t>Краткое содержание</w:t>
      </w:r>
      <w:r w:rsidR="009E6629" w:rsidRPr="007E4D38">
        <w:rPr>
          <w:rFonts w:ascii="Times New Roman" w:hAnsi="Times New Roman"/>
          <w:b/>
          <w:bCs/>
          <w:sz w:val="24"/>
          <w:szCs w:val="24"/>
        </w:rPr>
        <w:t xml:space="preserve"> 1 </w:t>
      </w:r>
      <w:r w:rsidR="009E6629">
        <w:rPr>
          <w:rFonts w:ascii="Times New Roman" w:hAnsi="Times New Roman"/>
          <w:b/>
          <w:bCs/>
          <w:sz w:val="24"/>
          <w:szCs w:val="24"/>
        </w:rPr>
        <w:t xml:space="preserve">день </w:t>
      </w:r>
      <w:r w:rsidR="002733BD">
        <w:rPr>
          <w:rFonts w:ascii="Times New Roman" w:hAnsi="Times New Roman"/>
          <w:b/>
          <w:bCs/>
          <w:sz w:val="24"/>
          <w:szCs w:val="24"/>
        </w:rPr>
        <w:t>2</w:t>
      </w:r>
      <w:r w:rsidR="009E6629">
        <w:rPr>
          <w:rFonts w:ascii="Times New Roman" w:hAnsi="Times New Roman"/>
          <w:b/>
          <w:bCs/>
          <w:sz w:val="24"/>
          <w:szCs w:val="24"/>
        </w:rPr>
        <w:t xml:space="preserve"> часть</w:t>
      </w:r>
    </w:p>
    <w:p w14:paraId="665EC970" w14:textId="706C9833" w:rsidR="00B87501" w:rsidRDefault="00B87501" w:rsidP="00151C5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87501">
        <w:rPr>
          <w:rFonts w:ascii="Times New Roman" w:hAnsi="Times New Roman"/>
          <w:sz w:val="24"/>
          <w:szCs w:val="24"/>
        </w:rPr>
        <w:t>Задача Иерархии — держать Образ Иерархии.</w:t>
      </w:r>
    </w:p>
    <w:p w14:paraId="1117CD5F" w14:textId="74157C05" w:rsidR="006422F9" w:rsidRPr="00FE231F" w:rsidRDefault="006422F9" w:rsidP="00115930">
      <w:pPr>
        <w:spacing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E231F">
        <w:rPr>
          <w:rFonts w:ascii="Times New Roman" w:hAnsi="Times New Roman"/>
          <w:b/>
          <w:bCs/>
          <w:color w:val="FF0000"/>
          <w:sz w:val="24"/>
          <w:szCs w:val="24"/>
        </w:rPr>
        <w:t xml:space="preserve">Тема. </w:t>
      </w:r>
      <w:r w:rsidR="00FE231F" w:rsidRPr="00FE231F">
        <w:rPr>
          <w:rFonts w:ascii="Times New Roman" w:hAnsi="Times New Roman"/>
          <w:b/>
          <w:bCs/>
          <w:color w:val="FF0000"/>
          <w:sz w:val="24"/>
          <w:szCs w:val="24"/>
        </w:rPr>
        <w:t xml:space="preserve">Система ядер Синтеза. </w:t>
      </w:r>
      <w:r w:rsidRPr="00FE231F">
        <w:rPr>
          <w:rFonts w:ascii="Times New Roman" w:hAnsi="Times New Roman"/>
          <w:b/>
          <w:bCs/>
          <w:color w:val="FF0000"/>
          <w:sz w:val="24"/>
          <w:szCs w:val="24"/>
        </w:rPr>
        <w:t xml:space="preserve">Количество Ядер Синтеза. </w:t>
      </w:r>
      <w:r w:rsidR="00BE0BE8" w:rsidRPr="00FE231F">
        <w:rPr>
          <w:rFonts w:ascii="Times New Roman" w:hAnsi="Times New Roman"/>
          <w:b/>
          <w:bCs/>
          <w:color w:val="FF0000"/>
          <w:sz w:val="24"/>
          <w:szCs w:val="24"/>
        </w:rPr>
        <w:t xml:space="preserve">Новый </w:t>
      </w:r>
      <w:r w:rsidR="003F2208">
        <w:rPr>
          <w:rFonts w:ascii="Times New Roman" w:hAnsi="Times New Roman"/>
          <w:b/>
          <w:bCs/>
          <w:color w:val="FF0000"/>
          <w:sz w:val="24"/>
          <w:szCs w:val="24"/>
        </w:rPr>
        <w:t>масштаб</w:t>
      </w:r>
      <w:r w:rsidR="00BE0BE8" w:rsidRPr="00FE231F">
        <w:rPr>
          <w:rFonts w:ascii="Times New Roman" w:hAnsi="Times New Roman"/>
          <w:b/>
          <w:bCs/>
          <w:color w:val="FF0000"/>
          <w:sz w:val="24"/>
          <w:szCs w:val="24"/>
        </w:rPr>
        <w:t xml:space="preserve"> Ядер Синтеза.</w:t>
      </w:r>
      <w:r w:rsidR="00B41A45" w:rsidRPr="00FE231F">
        <w:rPr>
          <w:rFonts w:ascii="Times New Roman" w:hAnsi="Times New Roman"/>
          <w:b/>
          <w:bCs/>
          <w:color w:val="FF0000"/>
          <w:sz w:val="24"/>
          <w:szCs w:val="24"/>
        </w:rPr>
        <w:t xml:space="preserve"> Как работать с ядрами Синтеза</w:t>
      </w:r>
      <w:r w:rsidR="007B1EFB" w:rsidRPr="00FE231F">
        <w:rPr>
          <w:rFonts w:ascii="Times New Roman" w:hAnsi="Times New Roman"/>
          <w:b/>
          <w:bCs/>
          <w:color w:val="FF0000"/>
          <w:sz w:val="24"/>
          <w:szCs w:val="24"/>
        </w:rPr>
        <w:t xml:space="preserve"> — э</w:t>
      </w:r>
      <w:r w:rsidR="00B41A45" w:rsidRPr="00FE231F">
        <w:rPr>
          <w:rFonts w:ascii="Times New Roman" w:hAnsi="Times New Roman"/>
          <w:b/>
          <w:bCs/>
          <w:color w:val="FF0000"/>
          <w:sz w:val="24"/>
          <w:szCs w:val="24"/>
        </w:rPr>
        <w:t>то Иерархическая подготовка.</w:t>
      </w:r>
    </w:p>
    <w:p w14:paraId="6500090D" w14:textId="6271281C" w:rsidR="008530E6" w:rsidRPr="006D24BB" w:rsidRDefault="003A4FCF" w:rsidP="006D24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4FCF">
        <w:rPr>
          <w:rFonts w:ascii="Times New Roman" w:hAnsi="Times New Roman"/>
          <w:sz w:val="24"/>
          <w:szCs w:val="24"/>
        </w:rPr>
        <w:t xml:space="preserve">Ядра Синтеза внутрь нас не входят. </w:t>
      </w:r>
      <w:r w:rsidR="00180FBD">
        <w:rPr>
          <w:rFonts w:ascii="Times New Roman" w:hAnsi="Times New Roman"/>
          <w:sz w:val="24"/>
          <w:szCs w:val="24"/>
        </w:rPr>
        <w:t xml:space="preserve">Стандарт Синтеза гласит: Ядра Синтеза в теле, желательно в физическом. Если физ тело спит, какое тело выходит в ВШС? </w:t>
      </w:r>
      <w:r w:rsidR="00DB2FA3">
        <w:rPr>
          <w:rFonts w:ascii="Times New Roman" w:hAnsi="Times New Roman"/>
          <w:sz w:val="24"/>
          <w:szCs w:val="24"/>
        </w:rPr>
        <w:t xml:space="preserve">В ночной подготовке проходим </w:t>
      </w:r>
      <w:r w:rsidR="00DB2FA3" w:rsidRPr="00DB2FA3">
        <w:rPr>
          <w:rFonts w:ascii="Times New Roman" w:hAnsi="Times New Roman"/>
          <w:b/>
          <w:bCs/>
          <w:sz w:val="24"/>
          <w:szCs w:val="24"/>
        </w:rPr>
        <w:t>56</w:t>
      </w:r>
      <w:r w:rsidR="00DB2FA3">
        <w:rPr>
          <w:rFonts w:ascii="Times New Roman" w:hAnsi="Times New Roman"/>
          <w:sz w:val="24"/>
          <w:szCs w:val="24"/>
        </w:rPr>
        <w:t xml:space="preserve"> </w:t>
      </w:r>
      <w:r w:rsidR="00DB2FA3" w:rsidRPr="00DB2FA3">
        <w:rPr>
          <w:rFonts w:ascii="Times New Roman" w:hAnsi="Times New Roman"/>
          <w:b/>
          <w:bCs/>
          <w:sz w:val="24"/>
          <w:szCs w:val="24"/>
        </w:rPr>
        <w:t>Курсов Синтеза</w:t>
      </w:r>
      <w:r w:rsidR="00DB2FA3">
        <w:rPr>
          <w:rFonts w:ascii="Times New Roman" w:hAnsi="Times New Roman"/>
          <w:sz w:val="24"/>
          <w:szCs w:val="24"/>
        </w:rPr>
        <w:t xml:space="preserve">. </w:t>
      </w:r>
    </w:p>
    <w:p w14:paraId="2F1FD456" w14:textId="74717D6B" w:rsidR="008530E6" w:rsidRDefault="00533BC3" w:rsidP="00C546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3BC3">
        <w:rPr>
          <w:rFonts w:ascii="Times New Roman" w:hAnsi="Times New Roman"/>
          <w:sz w:val="24"/>
          <w:szCs w:val="24"/>
        </w:rPr>
        <w:t>Какая у вас эволюция</w:t>
      </w:r>
      <w:r>
        <w:rPr>
          <w:rFonts w:ascii="Times New Roman" w:hAnsi="Times New Roman"/>
          <w:sz w:val="24"/>
          <w:szCs w:val="24"/>
        </w:rPr>
        <w:t>, от этого</w:t>
      </w:r>
      <w:r w:rsidRPr="00533BC3">
        <w:rPr>
          <w:rFonts w:ascii="Times New Roman" w:hAnsi="Times New Roman"/>
          <w:sz w:val="24"/>
          <w:szCs w:val="24"/>
        </w:rPr>
        <w:t xml:space="preserve"> зависит кол-во ядер Синтеза. </w:t>
      </w:r>
      <w:r w:rsidR="00DD5708">
        <w:rPr>
          <w:rFonts w:ascii="Times New Roman" w:hAnsi="Times New Roman"/>
          <w:sz w:val="24"/>
          <w:szCs w:val="24"/>
        </w:rPr>
        <w:t>Получил ядро, побежал, что-то сделал и так — 16384 раза. Это у Аватара. Отсюда вопрос: в какой вы эволюции и сколько ядер накопили.</w:t>
      </w:r>
    </w:p>
    <w:p w14:paraId="40E5553A" w14:textId="12B7D7FE" w:rsidR="00B41A45" w:rsidRPr="00533BC3" w:rsidRDefault="00B41A45" w:rsidP="008530E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Допустим, я дош</w:t>
      </w:r>
      <w:r w:rsidR="00D438BC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л до уровня Отца — 17288 ядер.</w:t>
      </w:r>
    </w:p>
    <w:p w14:paraId="5AF561DA" w14:textId="22995C39" w:rsidR="00D438BC" w:rsidRDefault="003F5947" w:rsidP="00C13A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5947">
        <w:rPr>
          <w:rFonts w:ascii="Times New Roman" w:hAnsi="Times New Roman"/>
          <w:sz w:val="24"/>
          <w:szCs w:val="24"/>
        </w:rPr>
        <w:t>16 эволюций одного архетип двигаем в 16 эволюций одного космоса.</w:t>
      </w:r>
    </w:p>
    <w:p w14:paraId="7073C83A" w14:textId="7F8A8CAC" w:rsidR="00521DD5" w:rsidRDefault="00521DD5" w:rsidP="008530E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Р8. 17</w:t>
      </w:r>
      <w:r w:rsidR="006206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280 х 1024 Космоса</w:t>
      </w:r>
      <w:r w:rsidR="00A13A15">
        <w:rPr>
          <w:rFonts w:ascii="Times New Roman" w:hAnsi="Times New Roman"/>
          <w:sz w:val="24"/>
          <w:szCs w:val="24"/>
        </w:rPr>
        <w:t xml:space="preserve">. Этой системой помогли Матери Планеты. У Отца минимальное кол-во 1024 Космоса. Планета Земля на 1025 Космос. Это практический результат. </w:t>
      </w:r>
    </w:p>
    <w:p w14:paraId="0880A678" w14:textId="12232C4D" w:rsidR="006B7699" w:rsidRDefault="006B7699" w:rsidP="008530E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Переводим на 1.073.741.824 Космоса. Поддержать себя в ИВДИВО можем только Синтезом.</w:t>
      </w:r>
      <w:r w:rsidR="00915DB7">
        <w:rPr>
          <w:rFonts w:ascii="Times New Roman" w:hAnsi="Times New Roman"/>
          <w:sz w:val="24"/>
          <w:szCs w:val="24"/>
        </w:rPr>
        <w:t xml:space="preserve"> 16 эволюций в каждом Космосе.</w:t>
      </w:r>
    </w:p>
    <w:p w14:paraId="6A672E5B" w14:textId="04D9993A" w:rsidR="00915DB7" w:rsidRPr="003F5947" w:rsidRDefault="0094242E" w:rsidP="008530E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Синтез всех ядер Синтеза, подготовок и т.д. — </w:t>
      </w:r>
      <w:r w:rsidR="00915DB7" w:rsidRPr="0094242E">
        <w:rPr>
          <w:rFonts w:ascii="Times New Roman" w:hAnsi="Times New Roman"/>
          <w:b/>
          <w:bCs/>
          <w:sz w:val="24"/>
          <w:szCs w:val="24"/>
        </w:rPr>
        <w:t>18 трлн. 554 млрд 258 млн 739 тыс 472 ядра</w:t>
      </w:r>
      <w:r w:rsidR="00915DB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(После Синтеза выйдет Распоряжение).</w:t>
      </w:r>
    </w:p>
    <w:p w14:paraId="1D8913ED" w14:textId="76ECC568" w:rsidR="00DD5A32" w:rsidRDefault="00DD5A32" w:rsidP="00DD5A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Первая реализация — ядерная. 2 + 4096 = 4098. </w:t>
      </w:r>
    </w:p>
    <w:p w14:paraId="745E2329" w14:textId="4B35D07F" w:rsidR="00DD5A32" w:rsidRDefault="00DD5A32" w:rsidP="006654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Вторая реализация — человеческая. </w:t>
      </w:r>
      <w:r w:rsidR="00E660D5">
        <w:rPr>
          <w:rFonts w:ascii="Times New Roman" w:hAnsi="Times New Roman"/>
          <w:sz w:val="24"/>
          <w:szCs w:val="24"/>
        </w:rPr>
        <w:t>Жизненности. (</w:t>
      </w:r>
      <w:r w:rsidR="00E660D5" w:rsidRPr="005174C3">
        <w:rPr>
          <w:rFonts w:ascii="Times New Roman" w:hAnsi="Times New Roman"/>
          <w:i/>
          <w:iCs/>
          <w:sz w:val="24"/>
          <w:szCs w:val="24"/>
        </w:rPr>
        <w:t>Все пояснения на видео</w:t>
      </w:r>
      <w:r w:rsidR="00E660D5">
        <w:rPr>
          <w:rFonts w:ascii="Times New Roman" w:hAnsi="Times New Roman"/>
          <w:sz w:val="24"/>
          <w:szCs w:val="24"/>
        </w:rPr>
        <w:t>)</w:t>
      </w:r>
      <w:r w:rsidR="005174C3">
        <w:rPr>
          <w:rFonts w:ascii="Times New Roman" w:hAnsi="Times New Roman"/>
          <w:sz w:val="24"/>
          <w:szCs w:val="24"/>
        </w:rPr>
        <w:t>.</w:t>
      </w:r>
    </w:p>
    <w:p w14:paraId="6A8C72DF" w14:textId="61E0EBB8" w:rsidR="0066549D" w:rsidRDefault="0066549D" w:rsidP="006654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4096 действуют в пяти реализациях. </w:t>
      </w:r>
    </w:p>
    <w:p w14:paraId="0CBFDBF2" w14:textId="605294FA" w:rsidR="0066549D" w:rsidRDefault="0066549D" w:rsidP="008530E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Кут Хуми и Отца уже нет цифр.</w:t>
      </w:r>
      <w:r w:rsidR="00AE02B1">
        <w:rPr>
          <w:rFonts w:ascii="Times New Roman" w:hAnsi="Times New Roman"/>
          <w:sz w:val="24"/>
          <w:szCs w:val="24"/>
        </w:rPr>
        <w:t xml:space="preserve"> </w:t>
      </w:r>
      <w:r w:rsidR="00AE02B1" w:rsidRPr="00AE02B1">
        <w:rPr>
          <w:rFonts w:ascii="Times New Roman" w:hAnsi="Times New Roman"/>
          <w:b/>
          <w:bCs/>
          <w:sz w:val="24"/>
          <w:szCs w:val="24"/>
        </w:rPr>
        <w:t>Изучить Р8</w:t>
      </w:r>
      <w:r w:rsidR="00AE02B1">
        <w:rPr>
          <w:rFonts w:ascii="Times New Roman" w:hAnsi="Times New Roman"/>
          <w:sz w:val="24"/>
          <w:szCs w:val="24"/>
        </w:rPr>
        <w:t xml:space="preserve">. </w:t>
      </w:r>
    </w:p>
    <w:p w14:paraId="5B2A339A" w14:textId="77F45787" w:rsidR="008F0491" w:rsidRDefault="008F0491" w:rsidP="0006009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F0491">
        <w:rPr>
          <w:rFonts w:ascii="Times New Roman" w:hAnsi="Times New Roman"/>
          <w:b/>
          <w:bCs/>
          <w:sz w:val="24"/>
          <w:szCs w:val="24"/>
        </w:rPr>
        <w:t>На каждую эволюцию повышается 1080 ядер Синтеза.</w:t>
      </w:r>
      <w:r>
        <w:rPr>
          <w:rFonts w:ascii="Times New Roman" w:hAnsi="Times New Roman"/>
          <w:b/>
          <w:bCs/>
          <w:sz w:val="24"/>
          <w:szCs w:val="24"/>
        </w:rPr>
        <w:t xml:space="preserve"> Повышается эволюционность.</w:t>
      </w:r>
    </w:p>
    <w:p w14:paraId="73CEC5D6" w14:textId="57BEE0C7" w:rsidR="00060098" w:rsidRDefault="00060098" w:rsidP="008530E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098">
        <w:rPr>
          <w:rFonts w:ascii="Times New Roman" w:hAnsi="Times New Roman"/>
          <w:sz w:val="24"/>
          <w:szCs w:val="24"/>
        </w:rPr>
        <w:t xml:space="preserve">Чтобы кол-во Синтеза переходило в новое качество. </w:t>
      </w:r>
      <w:r w:rsidR="00E84EFB">
        <w:rPr>
          <w:rFonts w:ascii="Times New Roman" w:hAnsi="Times New Roman"/>
          <w:sz w:val="24"/>
          <w:szCs w:val="24"/>
        </w:rPr>
        <w:t>«Нужно громадное кол-во огня</w:t>
      </w:r>
      <w:r w:rsidR="00B21D9F">
        <w:rPr>
          <w:rFonts w:ascii="Times New Roman" w:hAnsi="Times New Roman"/>
          <w:sz w:val="24"/>
          <w:szCs w:val="24"/>
        </w:rPr>
        <w:t xml:space="preserve"> для преображения единицы материи</w:t>
      </w:r>
      <w:r w:rsidR="00E84EFB">
        <w:rPr>
          <w:rFonts w:ascii="Times New Roman" w:hAnsi="Times New Roman"/>
          <w:sz w:val="24"/>
          <w:szCs w:val="24"/>
        </w:rPr>
        <w:t>». Огонь на разработку и развитие частей.</w:t>
      </w:r>
    </w:p>
    <w:p w14:paraId="0EC9B0A4" w14:textId="77777777" w:rsidR="007773B0" w:rsidRDefault="00C07D49" w:rsidP="007773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114F">
        <w:rPr>
          <w:rFonts w:ascii="Times New Roman" w:hAnsi="Times New Roman"/>
          <w:b/>
          <w:bCs/>
          <w:sz w:val="24"/>
          <w:szCs w:val="24"/>
        </w:rPr>
        <w:t>0:50:00</w:t>
      </w:r>
      <w:r>
        <w:rPr>
          <w:rFonts w:ascii="Times New Roman" w:hAnsi="Times New Roman"/>
          <w:sz w:val="24"/>
          <w:szCs w:val="24"/>
        </w:rPr>
        <w:t xml:space="preserve">. На погружении ходить Иерархическим телом в синтезе 1024 Частей. </w:t>
      </w:r>
    </w:p>
    <w:p w14:paraId="50C21C2A" w14:textId="025B9502" w:rsidR="00C07D49" w:rsidRDefault="003275EF" w:rsidP="00A426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мирам формируются разные Части. </w:t>
      </w:r>
      <w:r w:rsidR="00E86974">
        <w:rPr>
          <w:rFonts w:ascii="Times New Roman" w:hAnsi="Times New Roman"/>
          <w:sz w:val="24"/>
          <w:szCs w:val="24"/>
        </w:rPr>
        <w:t xml:space="preserve">От кол-ва грамм вещества зависят пропорции вашего тела. </w:t>
      </w:r>
    </w:p>
    <w:p w14:paraId="2FD5658F" w14:textId="77777777" w:rsidR="00DB72F4" w:rsidRDefault="000E2235" w:rsidP="00DB72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Годами повышаем плотность веществ</w:t>
      </w:r>
      <w:r w:rsidR="000023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выходя в тонком мире к Аватарам Синтеза.</w:t>
      </w:r>
      <w:r w:rsidR="00F46838">
        <w:rPr>
          <w:rFonts w:ascii="Times New Roman" w:hAnsi="Times New Roman"/>
          <w:sz w:val="24"/>
          <w:szCs w:val="24"/>
        </w:rPr>
        <w:t xml:space="preserve"> У Аватаров Синтеза кабинеты разных размерностей, по нашей подготовке.</w:t>
      </w:r>
      <w:r w:rsidR="00846E74">
        <w:rPr>
          <w:rFonts w:ascii="Times New Roman" w:hAnsi="Times New Roman"/>
          <w:sz w:val="24"/>
          <w:szCs w:val="24"/>
        </w:rPr>
        <w:t xml:space="preserve"> В какой мир вы бы не попали, вы видите себя в вашей размерности. А в Воле Отца какая у вас размерность?</w:t>
      </w:r>
      <w:r w:rsidR="00DB72F4">
        <w:rPr>
          <w:rFonts w:ascii="Times New Roman" w:hAnsi="Times New Roman"/>
          <w:sz w:val="24"/>
          <w:szCs w:val="24"/>
        </w:rPr>
        <w:t xml:space="preserve"> </w:t>
      </w:r>
    </w:p>
    <w:p w14:paraId="0E701C69" w14:textId="53FD41F9" w:rsidR="000E2235" w:rsidRDefault="00DB72F4" w:rsidP="008530E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физике взрослые, в духе маленькие.</w:t>
      </w:r>
      <w:r w:rsidR="001C168C">
        <w:rPr>
          <w:rFonts w:ascii="Times New Roman" w:hAnsi="Times New Roman"/>
          <w:sz w:val="24"/>
          <w:szCs w:val="24"/>
        </w:rPr>
        <w:t xml:space="preserve"> Возраст духа.</w:t>
      </w:r>
    </w:p>
    <w:p w14:paraId="65721B0E" w14:textId="496A84EC" w:rsidR="008530E6" w:rsidRDefault="00D61F31" w:rsidP="00D61F31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61F31">
        <w:rPr>
          <w:rFonts w:ascii="Times New Roman" w:hAnsi="Times New Roman"/>
          <w:b/>
          <w:bCs/>
          <w:sz w:val="24"/>
          <w:szCs w:val="24"/>
        </w:rPr>
        <w:t>01:0</w:t>
      </w:r>
      <w:r w:rsidR="001C168C">
        <w:rPr>
          <w:rFonts w:ascii="Times New Roman" w:hAnsi="Times New Roman"/>
          <w:b/>
          <w:bCs/>
          <w:sz w:val="24"/>
          <w:szCs w:val="24"/>
        </w:rPr>
        <w:t>6</w:t>
      </w:r>
      <w:r w:rsidRPr="00D61F31">
        <w:rPr>
          <w:rFonts w:ascii="Times New Roman" w:hAnsi="Times New Roman"/>
          <w:b/>
          <w:bCs/>
          <w:sz w:val="24"/>
          <w:szCs w:val="24"/>
        </w:rPr>
        <w:t>:00 — 01:</w:t>
      </w:r>
      <w:r w:rsidR="00620647">
        <w:rPr>
          <w:rFonts w:ascii="Times New Roman" w:hAnsi="Times New Roman"/>
          <w:b/>
          <w:bCs/>
          <w:sz w:val="24"/>
          <w:szCs w:val="24"/>
        </w:rPr>
        <w:t>3</w:t>
      </w:r>
      <w:r w:rsidR="00410386">
        <w:rPr>
          <w:rFonts w:ascii="Times New Roman" w:hAnsi="Times New Roman"/>
          <w:b/>
          <w:bCs/>
          <w:sz w:val="24"/>
          <w:szCs w:val="24"/>
        </w:rPr>
        <w:t>2</w:t>
      </w:r>
      <w:r w:rsidRPr="00D61F31">
        <w:rPr>
          <w:rFonts w:ascii="Times New Roman" w:hAnsi="Times New Roman"/>
          <w:b/>
          <w:bCs/>
          <w:sz w:val="24"/>
          <w:szCs w:val="24"/>
        </w:rPr>
        <w:t xml:space="preserve">:00. Практика 2. </w:t>
      </w:r>
      <w:r w:rsidR="001C168C" w:rsidRPr="001C168C">
        <w:rPr>
          <w:rFonts w:ascii="Times New Roman" w:hAnsi="Times New Roman"/>
          <w:b/>
          <w:bCs/>
          <w:color w:val="FF0000"/>
          <w:sz w:val="24"/>
          <w:szCs w:val="24"/>
        </w:rPr>
        <w:t>Первостяжание</w:t>
      </w:r>
      <w:r w:rsidR="001C168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115E1">
        <w:rPr>
          <w:rFonts w:ascii="Times New Roman" w:hAnsi="Times New Roman"/>
          <w:b/>
          <w:bCs/>
          <w:sz w:val="24"/>
          <w:szCs w:val="24"/>
        </w:rPr>
        <w:t xml:space="preserve">Новый масштаб </w:t>
      </w:r>
      <w:r w:rsidR="001C168C">
        <w:rPr>
          <w:rFonts w:ascii="Times New Roman" w:hAnsi="Times New Roman"/>
          <w:b/>
          <w:bCs/>
          <w:sz w:val="24"/>
          <w:szCs w:val="24"/>
        </w:rPr>
        <w:t>Яд</w:t>
      </w:r>
      <w:r w:rsidR="00B115E1">
        <w:rPr>
          <w:rFonts w:ascii="Times New Roman" w:hAnsi="Times New Roman"/>
          <w:b/>
          <w:bCs/>
          <w:sz w:val="24"/>
          <w:szCs w:val="24"/>
        </w:rPr>
        <w:t>ер</w:t>
      </w:r>
      <w:r w:rsidR="001C168C">
        <w:rPr>
          <w:rFonts w:ascii="Times New Roman" w:hAnsi="Times New Roman"/>
          <w:b/>
          <w:bCs/>
          <w:sz w:val="24"/>
          <w:szCs w:val="24"/>
        </w:rPr>
        <w:t xml:space="preserve"> Синтеза</w:t>
      </w:r>
      <w:r w:rsidR="00B115E1">
        <w:rPr>
          <w:rFonts w:ascii="Times New Roman" w:hAnsi="Times New Roman"/>
          <w:b/>
          <w:bCs/>
          <w:sz w:val="24"/>
          <w:szCs w:val="24"/>
        </w:rPr>
        <w:t xml:space="preserve"> ИВО</w:t>
      </w:r>
      <w:r w:rsidR="001C168C">
        <w:rPr>
          <w:rFonts w:ascii="Times New Roman" w:hAnsi="Times New Roman"/>
          <w:b/>
          <w:bCs/>
          <w:sz w:val="24"/>
          <w:szCs w:val="24"/>
        </w:rPr>
        <w:t>.</w:t>
      </w:r>
    </w:p>
    <w:p w14:paraId="1BD22A95" w14:textId="77777777" w:rsidR="00575C23" w:rsidRDefault="00D35248" w:rsidP="00575C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5248">
        <w:rPr>
          <w:rFonts w:ascii="Times New Roman" w:hAnsi="Times New Roman"/>
          <w:sz w:val="24"/>
          <w:szCs w:val="24"/>
        </w:rPr>
        <w:t xml:space="preserve">По практике есть тонкость. </w:t>
      </w:r>
      <w:r>
        <w:rPr>
          <w:rFonts w:ascii="Times New Roman" w:hAnsi="Times New Roman"/>
          <w:sz w:val="24"/>
          <w:szCs w:val="24"/>
        </w:rPr>
        <w:t xml:space="preserve">Все уверены, что у них есть 17288 ядер. Сколько бы вы не стяжали, будут действовать по вашей реализованности. </w:t>
      </w:r>
      <w:r w:rsidR="00051EC7">
        <w:rPr>
          <w:rFonts w:ascii="Times New Roman" w:hAnsi="Times New Roman"/>
          <w:sz w:val="24"/>
          <w:szCs w:val="24"/>
        </w:rPr>
        <w:t xml:space="preserve">Посчитать по системе, расписанной в </w:t>
      </w:r>
      <w:r w:rsidR="00051EC7" w:rsidRPr="00051EC7">
        <w:rPr>
          <w:rFonts w:ascii="Times New Roman" w:hAnsi="Times New Roman"/>
          <w:b/>
          <w:bCs/>
          <w:sz w:val="24"/>
          <w:szCs w:val="24"/>
        </w:rPr>
        <w:t>Р</w:t>
      </w:r>
      <w:r w:rsidR="00051EC7">
        <w:rPr>
          <w:rFonts w:ascii="Times New Roman" w:hAnsi="Times New Roman"/>
          <w:b/>
          <w:bCs/>
          <w:sz w:val="24"/>
          <w:szCs w:val="24"/>
        </w:rPr>
        <w:t xml:space="preserve">аспоряжении </w:t>
      </w:r>
      <w:r w:rsidR="00051EC7" w:rsidRPr="00051EC7">
        <w:rPr>
          <w:rFonts w:ascii="Times New Roman" w:hAnsi="Times New Roman"/>
          <w:b/>
          <w:bCs/>
          <w:sz w:val="24"/>
          <w:szCs w:val="24"/>
        </w:rPr>
        <w:t>8</w:t>
      </w:r>
      <w:r w:rsidR="00051EC7">
        <w:rPr>
          <w:rFonts w:ascii="Times New Roman" w:hAnsi="Times New Roman"/>
          <w:sz w:val="24"/>
          <w:szCs w:val="24"/>
        </w:rPr>
        <w:t xml:space="preserve">. Отец увеличил до 18 трлн, это увеличение насыщенности в нас. Кол-вом ядер Синтеза ходим и являем Отца собою. Мы носители фрагментов Изначально Вышестоящего Отца собою. </w:t>
      </w:r>
    </w:p>
    <w:p w14:paraId="167A23A2" w14:textId="4E3412D1" w:rsidR="00D35248" w:rsidRPr="00D919B5" w:rsidRDefault="00575C23" w:rsidP="00D61F31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919B5">
        <w:rPr>
          <w:rFonts w:ascii="Times New Roman" w:hAnsi="Times New Roman"/>
          <w:b/>
          <w:bCs/>
          <w:color w:val="FF0000"/>
          <w:sz w:val="24"/>
          <w:szCs w:val="24"/>
        </w:rPr>
        <w:t xml:space="preserve">Ядро Синтеза — это фрагмент Отца в нас. Прямое выражение Отца в нас. Бегая за ядрами Синтеза, бегаем за </w:t>
      </w:r>
      <w:r w:rsidR="00D919B5" w:rsidRPr="00D919B5">
        <w:rPr>
          <w:rFonts w:ascii="Times New Roman" w:hAnsi="Times New Roman"/>
          <w:b/>
          <w:bCs/>
          <w:color w:val="FF0000"/>
          <w:sz w:val="24"/>
          <w:szCs w:val="24"/>
        </w:rPr>
        <w:t>фрагментами</w:t>
      </w:r>
      <w:r w:rsidRPr="00D919B5">
        <w:rPr>
          <w:rFonts w:ascii="Times New Roman" w:hAnsi="Times New Roman"/>
          <w:b/>
          <w:bCs/>
          <w:color w:val="FF0000"/>
          <w:sz w:val="24"/>
          <w:szCs w:val="24"/>
        </w:rPr>
        <w:t xml:space="preserve"> Отца в нас.</w:t>
      </w:r>
    </w:p>
    <w:p w14:paraId="55AC6BB9" w14:textId="63C9A60F" w:rsidR="00575C23" w:rsidRDefault="00575C23" w:rsidP="00D61F31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61F31">
        <w:rPr>
          <w:rFonts w:ascii="Times New Roman" w:hAnsi="Times New Roman"/>
          <w:b/>
          <w:bCs/>
          <w:sz w:val="24"/>
          <w:szCs w:val="24"/>
        </w:rPr>
        <w:t>01:</w:t>
      </w:r>
      <w:r>
        <w:rPr>
          <w:rFonts w:ascii="Times New Roman" w:hAnsi="Times New Roman"/>
          <w:b/>
          <w:bCs/>
          <w:sz w:val="24"/>
          <w:szCs w:val="24"/>
        </w:rPr>
        <w:t>37</w:t>
      </w:r>
      <w:r w:rsidRPr="00D61F31">
        <w:rPr>
          <w:rFonts w:ascii="Times New Roman" w:hAnsi="Times New Roman"/>
          <w:b/>
          <w:bCs/>
          <w:sz w:val="24"/>
          <w:szCs w:val="24"/>
        </w:rPr>
        <w:t>:00 — 01:</w:t>
      </w:r>
      <w:r w:rsidR="00E712D2">
        <w:rPr>
          <w:rFonts w:ascii="Times New Roman" w:hAnsi="Times New Roman"/>
          <w:b/>
          <w:bCs/>
          <w:sz w:val="24"/>
          <w:szCs w:val="24"/>
        </w:rPr>
        <w:t>51</w:t>
      </w:r>
      <w:r w:rsidRPr="00D61F31">
        <w:rPr>
          <w:rFonts w:ascii="Times New Roman" w:hAnsi="Times New Roman"/>
          <w:b/>
          <w:bCs/>
          <w:sz w:val="24"/>
          <w:szCs w:val="24"/>
        </w:rPr>
        <w:t xml:space="preserve">:00. Практика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61F3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C168C">
        <w:rPr>
          <w:rFonts w:ascii="Times New Roman" w:hAnsi="Times New Roman"/>
          <w:b/>
          <w:bCs/>
          <w:color w:val="FF0000"/>
          <w:sz w:val="24"/>
          <w:szCs w:val="24"/>
        </w:rPr>
        <w:t>Первостяжание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Стяжание 47 Космоса ИВО.</w:t>
      </w:r>
    </w:p>
    <w:p w14:paraId="49F47B12" w14:textId="3BA72C86" w:rsidR="000270BF" w:rsidRPr="00D35248" w:rsidRDefault="000270BF" w:rsidP="00D61F3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E0DDE69" wp14:editId="040BC643">
            <wp:extent cx="5391150" cy="416560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E61F6" w14:textId="4502A661" w:rsidR="00794AA7" w:rsidRDefault="000270BF" w:rsidP="000966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63273840" wp14:editId="61C8558E">
            <wp:extent cx="5778500" cy="4182745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418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5C084" w14:textId="217906BC" w:rsidR="000270BF" w:rsidRDefault="000270BF" w:rsidP="000966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1D63A0B" wp14:editId="542E0499">
            <wp:extent cx="5784850" cy="4470400"/>
            <wp:effectExtent l="0" t="0" r="635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40E5F" w14:textId="77777777" w:rsidR="000270BF" w:rsidRPr="00A24D29" w:rsidRDefault="000270BF" w:rsidP="0009667E">
      <w:pPr>
        <w:spacing w:line="240" w:lineRule="auto"/>
        <w:jc w:val="both"/>
        <w:rPr>
          <w:rFonts w:ascii="Times New Roman" w:hAnsi="Times New Roman"/>
        </w:rPr>
      </w:pPr>
    </w:p>
    <w:p w14:paraId="34CC7F87" w14:textId="2598FC1A" w:rsidR="00177192" w:rsidRPr="00A24D29" w:rsidRDefault="00177192" w:rsidP="00177192">
      <w:pPr>
        <w:spacing w:line="240" w:lineRule="auto"/>
        <w:ind w:firstLine="709"/>
        <w:jc w:val="both"/>
        <w:rPr>
          <w:rFonts w:ascii="Times New Roman" w:hAnsi="Times New Roman"/>
        </w:rPr>
      </w:pPr>
      <w:r w:rsidRPr="00A24D29">
        <w:rPr>
          <w:rFonts w:ascii="Times New Roman" w:hAnsi="Times New Roman"/>
        </w:rPr>
        <w:t>Конспект оформила Владычица 11</w:t>
      </w:r>
      <w:r w:rsidR="008530E6" w:rsidRPr="00A24D29">
        <w:rPr>
          <w:rFonts w:ascii="Times New Roman" w:hAnsi="Times New Roman"/>
        </w:rPr>
        <w:t>5</w:t>
      </w:r>
      <w:r w:rsidRPr="00A24D29">
        <w:rPr>
          <w:rFonts w:ascii="Times New Roman" w:hAnsi="Times New Roman"/>
        </w:rPr>
        <w:t xml:space="preserve"> Синтеза ИВО Ванчинова Вероника</w:t>
      </w:r>
    </w:p>
    <w:p w14:paraId="244528AC" w14:textId="70A3860A" w:rsidR="00177192" w:rsidRPr="00A24D29" w:rsidRDefault="00177192" w:rsidP="00177192">
      <w:pPr>
        <w:spacing w:line="240" w:lineRule="auto"/>
        <w:ind w:firstLine="709"/>
        <w:jc w:val="both"/>
        <w:rPr>
          <w:rFonts w:ascii="Times New Roman" w:hAnsi="Times New Roman"/>
        </w:rPr>
      </w:pPr>
      <w:r w:rsidRPr="00A24D29">
        <w:rPr>
          <w:rFonts w:ascii="Times New Roman" w:hAnsi="Times New Roman"/>
        </w:rPr>
        <w:t>Сдано Кут Хуми</w:t>
      </w:r>
      <w:r w:rsidR="00A24D29">
        <w:rPr>
          <w:rFonts w:ascii="Times New Roman" w:hAnsi="Times New Roman"/>
        </w:rPr>
        <w:t xml:space="preserve"> 17.01.2026</w:t>
      </w:r>
    </w:p>
    <w:p w14:paraId="3347B833" w14:textId="61723C4A" w:rsidR="00151C55" w:rsidRPr="00A24D29" w:rsidRDefault="00151C55" w:rsidP="00151C55">
      <w:pPr>
        <w:ind w:firstLine="709"/>
        <w:jc w:val="both"/>
        <w:rPr>
          <w:rFonts w:ascii="Times New Roman" w:hAnsi="Times New Roman"/>
          <w:b/>
          <w:bCs/>
          <w:sz w:val="2"/>
          <w:szCs w:val="2"/>
        </w:rPr>
      </w:pPr>
    </w:p>
    <w:p w14:paraId="767FD2D3" w14:textId="20C7D0BB" w:rsidR="00151C55" w:rsidRDefault="00151C55" w:rsidP="00151C55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9F54F3" w14:textId="778ABEE6" w:rsidR="00151C55" w:rsidRDefault="00151C55" w:rsidP="00151C55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CA687B" w14:textId="1016F1F5" w:rsidR="00151C55" w:rsidRDefault="00151C55" w:rsidP="00151C55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4CEB1D" w14:textId="30E4B0B2" w:rsidR="00151C55" w:rsidRDefault="00151C55" w:rsidP="00151C55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5B6B7D" w14:textId="5E37778B" w:rsidR="00151C55" w:rsidRDefault="00151C55" w:rsidP="00151C55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F2073C" w14:textId="300C4650" w:rsidR="00151C55" w:rsidRDefault="00151C55" w:rsidP="00151C55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F249C5" w14:textId="2704FB2F" w:rsidR="00151C55" w:rsidRDefault="00151C55" w:rsidP="00151C55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251424" w14:textId="7A82694A" w:rsidR="00151C55" w:rsidRDefault="00151C55" w:rsidP="00151C55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0E2F45" w14:textId="53385FC7" w:rsidR="00151C55" w:rsidRDefault="00151C55" w:rsidP="00151C55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A3439B" w14:textId="77777777" w:rsidR="00151C55" w:rsidRPr="00151C55" w:rsidRDefault="00151C55" w:rsidP="00E0562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151C55" w:rsidRPr="00151C55" w:rsidSect="008530E6">
      <w:headerReference w:type="default" r:id="rId10"/>
      <w:footerReference w:type="default" r:id="rId11"/>
      <w:pgSz w:w="11906" w:h="16838"/>
      <w:pgMar w:top="709" w:right="850" w:bottom="1134" w:left="1134" w:header="567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E90E" w14:textId="77777777" w:rsidR="00E33E05" w:rsidRDefault="00E33E05" w:rsidP="00151C55">
      <w:pPr>
        <w:spacing w:after="0" w:line="240" w:lineRule="auto"/>
      </w:pPr>
      <w:r>
        <w:separator/>
      </w:r>
    </w:p>
  </w:endnote>
  <w:endnote w:type="continuationSeparator" w:id="0">
    <w:p w14:paraId="747E9C89" w14:textId="77777777" w:rsidR="00E33E05" w:rsidRDefault="00E33E05" w:rsidP="0015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749219"/>
      <w:docPartObj>
        <w:docPartGallery w:val="Page Numbers (Bottom of Page)"/>
        <w:docPartUnique/>
      </w:docPartObj>
    </w:sdtPr>
    <w:sdtContent>
      <w:p w14:paraId="693874E4" w14:textId="516D2461" w:rsidR="009D7F0C" w:rsidRDefault="009D7F0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7E796E" w14:textId="77777777" w:rsidR="00151C55" w:rsidRDefault="00151C5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B1074" w14:textId="77777777" w:rsidR="00E33E05" w:rsidRDefault="00E33E05" w:rsidP="00151C55">
      <w:pPr>
        <w:spacing w:after="0" w:line="240" w:lineRule="auto"/>
      </w:pPr>
      <w:r>
        <w:separator/>
      </w:r>
    </w:p>
  </w:footnote>
  <w:footnote w:type="continuationSeparator" w:id="0">
    <w:p w14:paraId="5F5F574D" w14:textId="77777777" w:rsidR="00E33E05" w:rsidRDefault="00E33E05" w:rsidP="0015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7F8A" w14:textId="730B1CE9" w:rsidR="00151C55" w:rsidRPr="00151C55" w:rsidRDefault="00151C55" w:rsidP="00151C55">
    <w:pPr>
      <w:spacing w:after="0" w:line="240" w:lineRule="auto"/>
      <w:ind w:left="40" w:right="-170"/>
      <w:jc w:val="center"/>
      <w:rPr>
        <w:rFonts w:ascii="Times New Roman" w:hAnsi="Times New Roman"/>
        <w:color w:val="2C2B2B"/>
        <w:sz w:val="20"/>
        <w:szCs w:val="20"/>
        <w:shd w:val="clear" w:color="auto" w:fill="FFFFFF"/>
      </w:rPr>
    </w:pPr>
    <w:r w:rsidRPr="00151C55">
      <w:rPr>
        <w:rFonts w:ascii="Times New Roman" w:hAnsi="Times New Roman"/>
        <w:color w:val="2C2B2B"/>
        <w:sz w:val="20"/>
        <w:szCs w:val="20"/>
        <w:shd w:val="clear" w:color="auto" w:fill="FFFFFF"/>
      </w:rPr>
      <w:t>11</w:t>
    </w:r>
    <w:r w:rsidR="008530E6">
      <w:rPr>
        <w:rFonts w:ascii="Times New Roman" w:hAnsi="Times New Roman"/>
        <w:color w:val="2C2B2B"/>
        <w:sz w:val="20"/>
        <w:szCs w:val="20"/>
        <w:shd w:val="clear" w:color="auto" w:fill="FFFFFF"/>
      </w:rPr>
      <w:t>5</w:t>
    </w:r>
    <w:r w:rsidRPr="00151C55">
      <w:rPr>
        <w:rFonts w:ascii="Times New Roman" w:hAnsi="Times New Roman"/>
        <w:color w:val="2C2B2B"/>
        <w:sz w:val="20"/>
        <w:szCs w:val="20"/>
        <w:shd w:val="clear" w:color="auto" w:fill="FFFFFF"/>
      </w:rPr>
      <w:t xml:space="preserve"> (</w:t>
    </w:r>
    <w:r>
      <w:rPr>
        <w:rFonts w:ascii="Times New Roman" w:hAnsi="Times New Roman"/>
        <w:color w:val="2C2B2B"/>
        <w:sz w:val="20"/>
        <w:szCs w:val="20"/>
        <w:shd w:val="clear" w:color="auto" w:fill="FFFFFF"/>
      </w:rPr>
      <w:t>1</w:t>
    </w:r>
    <w:r w:rsidR="008530E6">
      <w:rPr>
        <w:rFonts w:ascii="Times New Roman" w:hAnsi="Times New Roman"/>
        <w:color w:val="2C2B2B"/>
        <w:sz w:val="20"/>
        <w:szCs w:val="20"/>
        <w:shd w:val="clear" w:color="auto" w:fill="FFFFFF"/>
      </w:rPr>
      <w:t>1</w:t>
    </w:r>
    <w:r w:rsidRPr="00151C55">
      <w:rPr>
        <w:rFonts w:ascii="Times New Roman" w:hAnsi="Times New Roman"/>
        <w:color w:val="2C2B2B"/>
        <w:sz w:val="20"/>
        <w:szCs w:val="20"/>
        <w:shd w:val="clear" w:color="auto" w:fill="FFFFFF"/>
      </w:rPr>
      <w:t xml:space="preserve">) ИВДИВО-Синтез Изначально Вышестоящего </w:t>
    </w:r>
    <w:r w:rsidR="008530E6">
      <w:rPr>
        <w:rFonts w:ascii="Times New Roman" w:hAnsi="Times New Roman"/>
        <w:color w:val="2C2B2B"/>
        <w:sz w:val="20"/>
        <w:szCs w:val="20"/>
        <w:shd w:val="clear" w:color="auto" w:fill="FFFFFF"/>
      </w:rPr>
      <w:t>Служащего</w:t>
    </w:r>
    <w:r w:rsidRPr="00151C55">
      <w:rPr>
        <w:rFonts w:ascii="Times New Roman" w:hAnsi="Times New Roman"/>
        <w:color w:val="2C2B2B"/>
        <w:sz w:val="20"/>
        <w:szCs w:val="20"/>
        <w:shd w:val="clear" w:color="auto" w:fill="FFFFFF"/>
      </w:rPr>
      <w:t xml:space="preserve"> Изначально Вышестоящего Отца</w:t>
    </w:r>
  </w:p>
  <w:p w14:paraId="150F9672" w14:textId="190558EE" w:rsidR="00151C55" w:rsidRPr="00151C55" w:rsidRDefault="00151C55" w:rsidP="00151C55">
    <w:pPr>
      <w:spacing w:after="0" w:line="240" w:lineRule="auto"/>
      <w:jc w:val="center"/>
      <w:rPr>
        <w:rFonts w:ascii="Times New Roman" w:hAnsi="Times New Roman"/>
        <w:color w:val="2C2B2B"/>
        <w:sz w:val="20"/>
        <w:szCs w:val="20"/>
        <w:shd w:val="clear" w:color="auto" w:fill="FFFFFF"/>
      </w:rPr>
    </w:pPr>
    <w:r w:rsidRPr="00151C55">
      <w:rPr>
        <w:rFonts w:ascii="Times New Roman" w:hAnsi="Times New Roman"/>
        <w:color w:val="2C2B2B"/>
        <w:sz w:val="20"/>
        <w:szCs w:val="20"/>
        <w:shd w:val="clear" w:color="auto" w:fill="FFFFFF"/>
      </w:rPr>
      <w:t>Иркутск-Ангарск</w:t>
    </w:r>
    <w:r w:rsidR="008530E6">
      <w:rPr>
        <w:rFonts w:ascii="Times New Roman" w:hAnsi="Times New Roman"/>
        <w:color w:val="2C2B2B"/>
        <w:sz w:val="20"/>
        <w:szCs w:val="20"/>
        <w:shd w:val="clear" w:color="auto" w:fill="FFFFFF"/>
      </w:rPr>
      <w:t>-Байкальск</w:t>
    </w:r>
  </w:p>
  <w:p w14:paraId="120B4791" w14:textId="04F6F839" w:rsidR="00151C55" w:rsidRPr="00151C55" w:rsidRDefault="008530E6" w:rsidP="00151C55">
    <w:pPr>
      <w:pStyle w:val="2"/>
      <w:shd w:val="clear" w:color="auto" w:fill="FFFFFF"/>
      <w:spacing w:before="0" w:line="240" w:lineRule="auto"/>
      <w:jc w:val="center"/>
      <w:rPr>
        <w:rFonts w:ascii="Times New Roman" w:hAnsi="Times New Roman" w:cs="Times New Roman"/>
        <w:smallCaps/>
        <w:color w:val="2C2B2B"/>
        <w:sz w:val="20"/>
        <w:szCs w:val="20"/>
        <w:shd w:val="clear" w:color="auto" w:fill="FFFFFF"/>
      </w:rPr>
    </w:pPr>
    <w:r>
      <w:rPr>
        <w:rFonts w:ascii="Times New Roman" w:hAnsi="Times New Roman" w:cs="Times New Roman"/>
        <w:color w:val="2C2B2B"/>
        <w:sz w:val="20"/>
        <w:szCs w:val="20"/>
        <w:shd w:val="clear" w:color="auto" w:fill="FFFFFF"/>
      </w:rPr>
      <w:t>17</w:t>
    </w:r>
    <w:r w:rsidR="00151C55" w:rsidRPr="00151C55">
      <w:rPr>
        <w:rFonts w:ascii="Times New Roman" w:hAnsi="Times New Roman" w:cs="Times New Roman"/>
        <w:color w:val="2C2B2B"/>
        <w:sz w:val="20"/>
        <w:szCs w:val="20"/>
        <w:shd w:val="clear" w:color="auto" w:fill="FFFFFF"/>
      </w:rPr>
      <w:t>-</w:t>
    </w:r>
    <w:r>
      <w:rPr>
        <w:rFonts w:ascii="Times New Roman" w:hAnsi="Times New Roman" w:cs="Times New Roman"/>
        <w:color w:val="2C2B2B"/>
        <w:sz w:val="20"/>
        <w:szCs w:val="20"/>
        <w:shd w:val="clear" w:color="auto" w:fill="FFFFFF"/>
      </w:rPr>
      <w:t>18</w:t>
    </w:r>
    <w:r w:rsidR="00151C55" w:rsidRPr="00151C55">
      <w:rPr>
        <w:rFonts w:ascii="Times New Roman" w:hAnsi="Times New Roman" w:cs="Times New Roman"/>
        <w:color w:val="2C2B2B"/>
        <w:sz w:val="20"/>
        <w:szCs w:val="20"/>
        <w:shd w:val="clear" w:color="auto" w:fill="FFFFFF"/>
      </w:rPr>
      <w:t xml:space="preserve"> </w:t>
    </w:r>
    <w:r>
      <w:rPr>
        <w:rFonts w:ascii="Times New Roman" w:hAnsi="Times New Roman" w:cs="Times New Roman"/>
        <w:color w:val="2C2B2B"/>
        <w:sz w:val="20"/>
        <w:szCs w:val="20"/>
        <w:shd w:val="clear" w:color="auto" w:fill="FFFFFF"/>
      </w:rPr>
      <w:t>января</w:t>
    </w:r>
    <w:r w:rsidR="00151C55" w:rsidRPr="00151C55">
      <w:rPr>
        <w:rFonts w:ascii="Times New Roman" w:hAnsi="Times New Roman" w:cs="Times New Roman"/>
        <w:color w:val="2C2B2B"/>
        <w:sz w:val="20"/>
        <w:szCs w:val="20"/>
        <w:shd w:val="clear" w:color="auto" w:fill="FFFFFF"/>
      </w:rPr>
      <w:t xml:space="preserve"> 202</w:t>
    </w:r>
    <w:r>
      <w:rPr>
        <w:rFonts w:ascii="Times New Roman" w:hAnsi="Times New Roman" w:cs="Times New Roman"/>
        <w:color w:val="2C2B2B"/>
        <w:sz w:val="20"/>
        <w:szCs w:val="20"/>
        <w:shd w:val="clear" w:color="auto" w:fill="FFFFFF"/>
      </w:rPr>
      <w:t xml:space="preserve">6 </w:t>
    </w:r>
    <w:r w:rsidR="00151C55" w:rsidRPr="00151C55">
      <w:rPr>
        <w:rFonts w:ascii="Times New Roman" w:hAnsi="Times New Roman" w:cs="Times New Roman"/>
        <w:color w:val="2C2B2B"/>
        <w:sz w:val="20"/>
        <w:szCs w:val="20"/>
        <w:shd w:val="clear" w:color="auto" w:fill="FFFFFF"/>
      </w:rPr>
      <w:t>г. Виталий Сердюк</w:t>
    </w:r>
  </w:p>
  <w:p w14:paraId="63F0CB6F" w14:textId="119D5AAE" w:rsidR="00151C55" w:rsidRDefault="008530E6" w:rsidP="008530E6">
    <w:pPr>
      <w:pStyle w:val="ab"/>
      <w:tabs>
        <w:tab w:val="clear" w:pos="4677"/>
        <w:tab w:val="clear" w:pos="9355"/>
        <w:tab w:val="left" w:pos="81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3ED1"/>
    <w:multiLevelType w:val="multilevel"/>
    <w:tmpl w:val="56C67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2A29BC"/>
    <w:multiLevelType w:val="hybridMultilevel"/>
    <w:tmpl w:val="07F496FA"/>
    <w:lvl w:ilvl="0" w:tplc="8D3EE9FE">
      <w:start w:val="1"/>
      <w:numFmt w:val="decimal"/>
      <w:lvlText w:val="%1."/>
      <w:lvlJc w:val="left"/>
      <w:pPr>
        <w:ind w:left="25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9F4EE7"/>
    <w:multiLevelType w:val="hybridMultilevel"/>
    <w:tmpl w:val="7D70A462"/>
    <w:lvl w:ilvl="0" w:tplc="C54A582C">
      <w:start w:val="1"/>
      <w:numFmt w:val="decimal"/>
      <w:lvlText w:val="%1."/>
      <w:lvlJc w:val="left"/>
      <w:pPr>
        <w:ind w:left="28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07"/>
    <w:rsid w:val="0000239B"/>
    <w:rsid w:val="000270BF"/>
    <w:rsid w:val="00051EC7"/>
    <w:rsid w:val="00060098"/>
    <w:rsid w:val="0009667E"/>
    <w:rsid w:val="000E2235"/>
    <w:rsid w:val="00113002"/>
    <w:rsid w:val="00115930"/>
    <w:rsid w:val="00151C55"/>
    <w:rsid w:val="00177192"/>
    <w:rsid w:val="00180FBD"/>
    <w:rsid w:val="00190C2B"/>
    <w:rsid w:val="001A521A"/>
    <w:rsid w:val="001C168C"/>
    <w:rsid w:val="0023451F"/>
    <w:rsid w:val="002733BD"/>
    <w:rsid w:val="002A62F5"/>
    <w:rsid w:val="002D7FB5"/>
    <w:rsid w:val="002E7050"/>
    <w:rsid w:val="003275EF"/>
    <w:rsid w:val="003301AB"/>
    <w:rsid w:val="0035488E"/>
    <w:rsid w:val="003A4FCF"/>
    <w:rsid w:val="003F2208"/>
    <w:rsid w:val="003F5947"/>
    <w:rsid w:val="004057CB"/>
    <w:rsid w:val="00406C7D"/>
    <w:rsid w:val="00410386"/>
    <w:rsid w:val="004342A2"/>
    <w:rsid w:val="0049268A"/>
    <w:rsid w:val="004A430E"/>
    <w:rsid w:val="005019FC"/>
    <w:rsid w:val="0050701C"/>
    <w:rsid w:val="005174C3"/>
    <w:rsid w:val="00521DD5"/>
    <w:rsid w:val="00533BC3"/>
    <w:rsid w:val="00547DD4"/>
    <w:rsid w:val="00563F0B"/>
    <w:rsid w:val="00575C23"/>
    <w:rsid w:val="00600BB1"/>
    <w:rsid w:val="00620647"/>
    <w:rsid w:val="006422F9"/>
    <w:rsid w:val="006442F1"/>
    <w:rsid w:val="0066549D"/>
    <w:rsid w:val="006B7699"/>
    <w:rsid w:val="006D24BB"/>
    <w:rsid w:val="006F5213"/>
    <w:rsid w:val="00734828"/>
    <w:rsid w:val="00737709"/>
    <w:rsid w:val="007773B0"/>
    <w:rsid w:val="00794AA7"/>
    <w:rsid w:val="007B1EFB"/>
    <w:rsid w:val="007E0D2D"/>
    <w:rsid w:val="007E4D38"/>
    <w:rsid w:val="007E5EFF"/>
    <w:rsid w:val="007F5F7C"/>
    <w:rsid w:val="00846E74"/>
    <w:rsid w:val="0084753D"/>
    <w:rsid w:val="008530E6"/>
    <w:rsid w:val="00853C03"/>
    <w:rsid w:val="008B78C1"/>
    <w:rsid w:val="008D5E5F"/>
    <w:rsid w:val="008F0491"/>
    <w:rsid w:val="00915DB7"/>
    <w:rsid w:val="00923201"/>
    <w:rsid w:val="0094242E"/>
    <w:rsid w:val="00943B76"/>
    <w:rsid w:val="00960DC1"/>
    <w:rsid w:val="00986862"/>
    <w:rsid w:val="00995AC1"/>
    <w:rsid w:val="009D7F0C"/>
    <w:rsid w:val="009E6629"/>
    <w:rsid w:val="009F7571"/>
    <w:rsid w:val="00A13A15"/>
    <w:rsid w:val="00A24D29"/>
    <w:rsid w:val="00A35763"/>
    <w:rsid w:val="00A426D6"/>
    <w:rsid w:val="00A529D6"/>
    <w:rsid w:val="00A65785"/>
    <w:rsid w:val="00AE02B1"/>
    <w:rsid w:val="00AE3741"/>
    <w:rsid w:val="00B115E1"/>
    <w:rsid w:val="00B21D9F"/>
    <w:rsid w:val="00B41A45"/>
    <w:rsid w:val="00B42B75"/>
    <w:rsid w:val="00B87501"/>
    <w:rsid w:val="00BB1133"/>
    <w:rsid w:val="00BB5C0E"/>
    <w:rsid w:val="00BE0BE8"/>
    <w:rsid w:val="00C07D49"/>
    <w:rsid w:val="00C13AF9"/>
    <w:rsid w:val="00C2701C"/>
    <w:rsid w:val="00C546D3"/>
    <w:rsid w:val="00C5712D"/>
    <w:rsid w:val="00CE3B82"/>
    <w:rsid w:val="00D14FD6"/>
    <w:rsid w:val="00D16E1A"/>
    <w:rsid w:val="00D35248"/>
    <w:rsid w:val="00D40B13"/>
    <w:rsid w:val="00D4114F"/>
    <w:rsid w:val="00D438BC"/>
    <w:rsid w:val="00D501FF"/>
    <w:rsid w:val="00D61F31"/>
    <w:rsid w:val="00D8485B"/>
    <w:rsid w:val="00D919B5"/>
    <w:rsid w:val="00DB2FA3"/>
    <w:rsid w:val="00DB72F4"/>
    <w:rsid w:val="00DD5708"/>
    <w:rsid w:val="00DD5A32"/>
    <w:rsid w:val="00E05621"/>
    <w:rsid w:val="00E23408"/>
    <w:rsid w:val="00E33E05"/>
    <w:rsid w:val="00E660D5"/>
    <w:rsid w:val="00E712D2"/>
    <w:rsid w:val="00E84EFB"/>
    <w:rsid w:val="00E86974"/>
    <w:rsid w:val="00E94AEB"/>
    <w:rsid w:val="00F20407"/>
    <w:rsid w:val="00F30A07"/>
    <w:rsid w:val="00F3696B"/>
    <w:rsid w:val="00F46838"/>
    <w:rsid w:val="00F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9E6D0"/>
  <w15:chartTrackingRefBased/>
  <w15:docId w15:val="{8A392F71-7E75-4B27-B0E3-6460CE62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407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40B13"/>
    <w:pPr>
      <w:spacing w:before="300" w:after="40"/>
      <w:jc w:val="center"/>
      <w:outlineLvl w:val="0"/>
    </w:pPr>
    <w:rPr>
      <w:rFonts w:asciiTheme="minorHAnsi" w:hAnsiTheme="minorHAnsi"/>
      <w:b/>
      <w:smallCaps/>
      <w:spacing w:val="5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C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563F0B"/>
    <w:pPr>
      <w:keepNext/>
      <w:tabs>
        <w:tab w:val="num" w:pos="0"/>
      </w:tabs>
      <w:suppressAutoHyphens/>
      <w:spacing w:before="240"/>
    </w:pPr>
    <w:rPr>
      <w:rFonts w:eastAsia="Noto Sans CJK SC" w:cs="Lohit Devanagari"/>
      <w:smallCaps w:val="0"/>
      <w:spacing w:val="0"/>
      <w:szCs w:val="56"/>
    </w:rPr>
  </w:style>
  <w:style w:type="character" w:customStyle="1" w:styleId="a5">
    <w:name w:val="Заголовок Знак"/>
    <w:basedOn w:val="a0"/>
    <w:link w:val="a3"/>
    <w:rsid w:val="00563F0B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D40B13"/>
    <w:rPr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4"/>
    <w:qFormat/>
    <w:rsid w:val="00D501FF"/>
    <w:pPr>
      <w:keepNext/>
      <w:spacing w:before="240"/>
      <w:jc w:val="center"/>
    </w:pPr>
    <w:rPr>
      <w:rFonts w:eastAsia="Microsoft YaHei" w:cs="Lucida Sans"/>
      <w:b/>
      <w:szCs w:val="28"/>
      <w:lang w:val="en-US" w:bidi="en-US"/>
    </w:rPr>
  </w:style>
  <w:style w:type="paragraph" w:styleId="a7">
    <w:name w:val="No Spacing"/>
    <w:link w:val="a8"/>
    <w:qFormat/>
    <w:rsid w:val="00F204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locked/>
    <w:rsid w:val="00F20407"/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qFormat/>
    <w:rsid w:val="00F20407"/>
    <w:pPr>
      <w:ind w:left="720"/>
      <w:contextualSpacing/>
    </w:pPr>
    <w:rPr>
      <w:rFonts w:ascii="Times New Roman" w:hAnsi="Times New Roman"/>
      <w:sz w:val="24"/>
    </w:rPr>
  </w:style>
  <w:style w:type="character" w:customStyle="1" w:styleId="aa">
    <w:name w:val="Абзац списка Знак"/>
    <w:basedOn w:val="a0"/>
    <w:link w:val="a9"/>
    <w:rsid w:val="00F20407"/>
    <w:rPr>
      <w:rFonts w:ascii="Times New Roman" w:eastAsia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51C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15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1C55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15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1C5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User</cp:lastModifiedBy>
  <cp:revision>68</cp:revision>
  <cp:lastPrinted>2025-12-17T04:19:00Z</cp:lastPrinted>
  <dcterms:created xsi:type="dcterms:W3CDTF">2026-01-17T10:31:00Z</dcterms:created>
  <dcterms:modified xsi:type="dcterms:W3CDTF">2026-01-17T12:16:00Z</dcterms:modified>
</cp:coreProperties>
</file>